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25630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and Mrs William &amp; Jenny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SPIERS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07971276757 - Email : wacsspiers@gmail.com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DEP0702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275600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150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3,384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Pretty stone 5-bedroom house to finish restoring in a village of the Périgord Noir with barn, garden and open views.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499374p5228685nugy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499374p5228685nugyj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jeudi 10 octobre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Perrine BUREAU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Mr&amp; Mme William &amp; Jenny SPIERS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2024-10-10T17:05:53Z</dcterms:modified>
</cp:coreProperties>
</file>