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5921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59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457325" cy="127254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1272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 mitoyenne située dans un quartier résidentiel de Cahors, proche de tous commerces et services et bus. Elevée sur deux niveaux avec jardin, double vitrage partiel. RDC  : chambre, salon, cuisine, wc, couloir et garage. Etage : 3 chambres, salle de bains, wc, dressing.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Chauffage central au gaz de ville. Terrain clos de 208m².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103 550 €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9,00%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95 000 €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208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05/09/2023,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1 838,00 €,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2 481,00 €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